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03A0" w14:textId="77777777" w:rsidR="002B4F96" w:rsidRPr="00321318" w:rsidRDefault="002B4F96" w:rsidP="002B4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318">
        <w:rPr>
          <w:rFonts w:ascii="Times New Roman" w:hAnsi="Times New Roman" w:cs="Times New Roman"/>
          <w:sz w:val="20"/>
          <w:szCs w:val="20"/>
        </w:rPr>
        <w:t xml:space="preserve">Příloha jednacího řádu </w:t>
      </w:r>
      <w:r w:rsidR="00D96FB0">
        <w:rPr>
          <w:rFonts w:ascii="Times New Roman" w:hAnsi="Times New Roman" w:cs="Times New Roman"/>
          <w:sz w:val="20"/>
          <w:szCs w:val="20"/>
        </w:rPr>
        <w:t>P</w:t>
      </w:r>
      <w:r w:rsidRPr="00321318">
        <w:rPr>
          <w:rFonts w:ascii="Times New Roman" w:hAnsi="Times New Roman" w:cs="Times New Roman"/>
          <w:sz w:val="20"/>
          <w:szCs w:val="20"/>
        </w:rPr>
        <w:t>oradního sboru pro sociálně-právní ochranu dětí Krajského úřadu Libereckého kraje</w:t>
      </w:r>
    </w:p>
    <w:p w14:paraId="05B4C055" w14:textId="77777777" w:rsidR="002B4F96" w:rsidRPr="002B4F96" w:rsidRDefault="002B4F96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40FE" w14:textId="77777777" w:rsidR="00321318" w:rsidRDefault="00321318" w:rsidP="002B4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10805" w14:textId="77777777" w:rsidR="002B4F96" w:rsidRPr="00D179AA" w:rsidRDefault="00D96FB0" w:rsidP="002B4F9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179A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Pokyn k uplatnění </w:t>
      </w:r>
      <w:r w:rsidR="002B4F96" w:rsidRPr="00D179AA">
        <w:rPr>
          <w:rFonts w:ascii="Times New Roman" w:hAnsi="Times New Roman" w:cs="Times New Roman"/>
          <w:b/>
          <w:color w:val="0070C0"/>
          <w:sz w:val="24"/>
          <w:szCs w:val="24"/>
        </w:rPr>
        <w:t>náhrady mzdy nebo ušlého výdělku</w:t>
      </w:r>
      <w:r w:rsidRPr="00D179A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 náhrady jízdních výdajů</w:t>
      </w:r>
      <w:r w:rsidR="002B4F96" w:rsidRPr="00D179A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souv</w:t>
      </w:r>
      <w:r w:rsidRPr="00D179AA">
        <w:rPr>
          <w:rFonts w:ascii="Times New Roman" w:hAnsi="Times New Roman" w:cs="Times New Roman"/>
          <w:b/>
          <w:color w:val="0070C0"/>
          <w:sz w:val="24"/>
          <w:szCs w:val="24"/>
        </w:rPr>
        <w:t>islosti s výkonem funkce člena P</w:t>
      </w:r>
      <w:r w:rsidR="002B4F96" w:rsidRPr="00D179AA">
        <w:rPr>
          <w:rFonts w:ascii="Times New Roman" w:hAnsi="Times New Roman" w:cs="Times New Roman"/>
          <w:b/>
          <w:color w:val="0070C0"/>
          <w:sz w:val="24"/>
          <w:szCs w:val="24"/>
        </w:rPr>
        <w:t>oradního sboru pro sociálně-právní ochranu dětí Krajského úřadu Libereckého kraje</w:t>
      </w:r>
    </w:p>
    <w:p w14:paraId="333D870E" w14:textId="77777777" w:rsidR="002B4F96" w:rsidRDefault="002B4F96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E965" w14:textId="77777777" w:rsidR="00D96FB0" w:rsidRDefault="00D96FB0" w:rsidP="00E4075F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0A235" w14:textId="77777777" w:rsidR="002B4F96" w:rsidRPr="00D179AA" w:rsidRDefault="00E4075F" w:rsidP="00E4075F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79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N</w:t>
      </w:r>
      <w:r w:rsidR="004C565E" w:rsidRPr="00D179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áhrada mzdy nebo ušlého výdělku</w:t>
      </w:r>
    </w:p>
    <w:p w14:paraId="4D0B8EEA" w14:textId="77777777" w:rsidR="00E4075F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81AC" w14:textId="77777777" w:rsidR="002B4F96" w:rsidRDefault="002B4F96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mzdy nebo ušlého výdělku za výkon funkce člena poradního sboru je stanovena v souladu </w:t>
      </w:r>
      <w:r w:rsidR="004869A7">
        <w:rPr>
          <w:rFonts w:ascii="Times New Roman" w:hAnsi="Times New Roman" w:cs="Times New Roman"/>
          <w:sz w:val="24"/>
          <w:szCs w:val="24"/>
        </w:rPr>
        <w:t>s § 38a odst. 4)</w:t>
      </w:r>
      <w:r>
        <w:rPr>
          <w:rFonts w:ascii="Times New Roman" w:hAnsi="Times New Roman" w:cs="Times New Roman"/>
          <w:sz w:val="24"/>
          <w:szCs w:val="24"/>
        </w:rPr>
        <w:t xml:space="preserve"> zákon</w:t>
      </w:r>
      <w:r w:rsidR="004869A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č. 359/1999 Sb. o sociálně-právní ochraně dětí v platném znění a</w:t>
      </w:r>
      <w:r w:rsidR="00E4075F">
        <w:rPr>
          <w:rFonts w:ascii="Times New Roman" w:hAnsi="Times New Roman" w:cs="Times New Roman"/>
          <w:sz w:val="24"/>
          <w:szCs w:val="24"/>
        </w:rPr>
        <w:t xml:space="preserve"> s</w:t>
      </w:r>
      <w:r w:rsidR="004869A7">
        <w:rPr>
          <w:rFonts w:ascii="Times New Roman" w:hAnsi="Times New Roman" w:cs="Times New Roman"/>
          <w:sz w:val="24"/>
          <w:szCs w:val="24"/>
        </w:rPr>
        <w:t xml:space="preserve"> § 203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A7">
        <w:rPr>
          <w:rFonts w:ascii="Times New Roman" w:hAnsi="Times New Roman" w:cs="Times New Roman"/>
          <w:sz w:val="24"/>
          <w:szCs w:val="24"/>
        </w:rPr>
        <w:t>odst. 2)</w:t>
      </w:r>
      <w:r w:rsidR="00946932">
        <w:rPr>
          <w:rFonts w:ascii="Times New Roman" w:hAnsi="Times New Roman" w:cs="Times New Roman"/>
          <w:sz w:val="24"/>
          <w:szCs w:val="24"/>
        </w:rPr>
        <w:t xml:space="preserve"> a odst. 4</w:t>
      </w:r>
      <w:proofErr w:type="gramStart"/>
      <w:r w:rsidR="00946932">
        <w:rPr>
          <w:rFonts w:ascii="Times New Roman" w:hAnsi="Times New Roman" w:cs="Times New Roman"/>
          <w:sz w:val="24"/>
          <w:szCs w:val="24"/>
        </w:rPr>
        <w:t xml:space="preserve">) </w:t>
      </w:r>
      <w:r w:rsidR="0048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4869A7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262/2006 Sb. zákoník</w:t>
      </w:r>
      <w:r w:rsidR="009469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práce v platném znění. </w:t>
      </w:r>
    </w:p>
    <w:p w14:paraId="10597516" w14:textId="77777777" w:rsidR="004869A7" w:rsidRDefault="004869A7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790D" w14:textId="77777777" w:rsidR="004869A7" w:rsidRDefault="004869A7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členů na poradním sboru je jiným úkonem v obecném zájmu, při němž náleží členům poradního sboru náhrada mzdy. Členům poradního sboru, kteří nejsou v pracovním poměru ani v poměru obdobném pracovnímu poměru, jsou však výdělečně činní, přísluší náhrada ušlého výdělku za dobu výkonu funkce člena poradního sboru v jimi prokázané výši, nejvýše však 120 Kč za hodinu nebo 1 020 Kč za jeden den. </w:t>
      </w:r>
    </w:p>
    <w:p w14:paraId="7B49BA11" w14:textId="77777777" w:rsidR="004869A7" w:rsidRDefault="004869A7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40FEA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Členům poradního sboru, kteří jsou v pracovním poměru nebo jiném obdobném poměru, poskytne zaměstnavatel pro výkon funkce pracovní volno s náhradou mzdy. Náhradu mzdy uhradí zaměstnavateli Krajský úřad Libereckého kraje.</w:t>
      </w:r>
    </w:p>
    <w:p w14:paraId="3D937A05" w14:textId="77777777" w:rsidR="004869A7" w:rsidRDefault="004869A7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EEE0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poskytnutí náhrady mzdy nebo ušlého výdělku v souvislosti s výkonem funkce, která je součástí této přílohy, bude členům poradního sboru k dispozici při presenci na jednání poradního sboru.  Členové, kteří jsou v pracovním poměru, předají vyplněnou žádost svému zaměstnavateli jako podklad pro refundaci náhrady mzdy nebo platu, která mu byla zaměstnavatelem poskytnuta. Členové, kteří nejsou v pracovním poměru ani v jiném obdobném </w:t>
      </w:r>
      <w:r w:rsidR="00165B31">
        <w:rPr>
          <w:rFonts w:ascii="Times New Roman" w:hAnsi="Times New Roman" w:cs="Times New Roman"/>
          <w:sz w:val="24"/>
          <w:szCs w:val="24"/>
        </w:rPr>
        <w:t>poměru, zašlou vyplněnou žádost společně s vystavenou fakturou na adresu Krajského úřadu Libereckého kraje.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4F825" w14:textId="77777777" w:rsidR="004869A7" w:rsidRDefault="004869A7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6515" w14:textId="77777777" w:rsidR="00E4075F" w:rsidRPr="00D179AA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79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Náhrada jízdních výdajů </w:t>
      </w:r>
    </w:p>
    <w:p w14:paraId="6C428E99" w14:textId="77777777" w:rsidR="00E4075F" w:rsidRPr="00D179AA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179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06577B8" w14:textId="77777777" w:rsidR="00E4075F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75F">
        <w:rPr>
          <w:rFonts w:ascii="Times New Roman" w:hAnsi="Times New Roman" w:cs="Times New Roman"/>
          <w:sz w:val="24"/>
          <w:szCs w:val="24"/>
        </w:rPr>
        <w:t xml:space="preserve">Náhrada jízdních výdajů je stanovena v souladu s § 38a odst. 4) zákona č. 359/1999 Sb. </w:t>
      </w:r>
      <w:r w:rsidR="00D96F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075F">
        <w:rPr>
          <w:rFonts w:ascii="Times New Roman" w:hAnsi="Times New Roman" w:cs="Times New Roman"/>
          <w:sz w:val="24"/>
          <w:szCs w:val="24"/>
        </w:rPr>
        <w:t>o sociálně-právní ochraně dětí v platném znění</w:t>
      </w:r>
      <w:r w:rsidR="004C565E">
        <w:rPr>
          <w:rFonts w:ascii="Times New Roman" w:hAnsi="Times New Roman" w:cs="Times New Roman"/>
          <w:sz w:val="24"/>
          <w:szCs w:val="24"/>
        </w:rPr>
        <w:t>.</w:t>
      </w:r>
    </w:p>
    <w:p w14:paraId="5FAEBCA9" w14:textId="77777777" w:rsidR="00E4075F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9209" w14:textId="77777777" w:rsidR="00E4075F" w:rsidRDefault="00E4075F" w:rsidP="00E40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Členům poradního sboru náleží náhrada jízdních výdajů v prokázané výši. Způsob dopravy určí předseda poradního sboru</w:t>
      </w:r>
      <w:r w:rsidR="00D96FB0">
        <w:rPr>
          <w:rFonts w:ascii="Times New Roman" w:hAnsi="Times New Roman" w:cs="Times New Roman"/>
          <w:sz w:val="24"/>
          <w:szCs w:val="24"/>
        </w:rPr>
        <w:t>.</w:t>
      </w:r>
    </w:p>
    <w:p w14:paraId="0B5739AA" w14:textId="77777777" w:rsidR="0098476E" w:rsidRDefault="0098476E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F2CB" w14:textId="77777777" w:rsidR="0098476E" w:rsidRDefault="0098476E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Členovi, který použije k</w:t>
      </w:r>
      <w:r w:rsidR="00701C38">
        <w:rPr>
          <w:rFonts w:ascii="Times New Roman" w:hAnsi="Times New Roman" w:cs="Times New Roman"/>
          <w:sz w:val="24"/>
          <w:szCs w:val="24"/>
        </w:rPr>
        <w:t xml:space="preserve"> dopravě na </w:t>
      </w:r>
      <w:r>
        <w:rPr>
          <w:rFonts w:ascii="Times New Roman" w:hAnsi="Times New Roman" w:cs="Times New Roman"/>
          <w:sz w:val="24"/>
          <w:szCs w:val="24"/>
        </w:rPr>
        <w:t>jednání poradního sboru prostředek veřejné hromadné dopravy a uplatní náhradu</w:t>
      </w:r>
      <w:r w:rsidR="00D96FB0">
        <w:rPr>
          <w:rFonts w:ascii="Times New Roman" w:hAnsi="Times New Roman" w:cs="Times New Roman"/>
          <w:sz w:val="24"/>
          <w:szCs w:val="24"/>
        </w:rPr>
        <w:t xml:space="preserve"> jízdních výdajů</w:t>
      </w:r>
      <w:r>
        <w:rPr>
          <w:rFonts w:ascii="Times New Roman" w:hAnsi="Times New Roman" w:cs="Times New Roman"/>
          <w:sz w:val="24"/>
          <w:szCs w:val="24"/>
        </w:rPr>
        <w:t xml:space="preserve">, bude uhrazena částka ve výši doložených jízdních dokladů. </w:t>
      </w:r>
    </w:p>
    <w:p w14:paraId="78AE2CE2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E3D2" w14:textId="77777777" w:rsidR="0098476E" w:rsidRDefault="0098476E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Členovi, který použije k</w:t>
      </w:r>
      <w:r w:rsidR="00E4075F">
        <w:rPr>
          <w:rFonts w:ascii="Times New Roman" w:hAnsi="Times New Roman" w:cs="Times New Roman"/>
          <w:sz w:val="24"/>
          <w:szCs w:val="24"/>
        </w:rPr>
        <w:t xml:space="preserve"> dopravě na </w:t>
      </w:r>
      <w:r>
        <w:rPr>
          <w:rFonts w:ascii="Times New Roman" w:hAnsi="Times New Roman" w:cs="Times New Roman"/>
          <w:sz w:val="24"/>
          <w:szCs w:val="24"/>
        </w:rPr>
        <w:t>jednání poradního sboru soukromé vozidlo a uplatní náhradu</w:t>
      </w:r>
      <w:r w:rsidR="00E4075F">
        <w:rPr>
          <w:rFonts w:ascii="Times New Roman" w:hAnsi="Times New Roman" w:cs="Times New Roman"/>
          <w:sz w:val="24"/>
          <w:szCs w:val="24"/>
        </w:rPr>
        <w:t xml:space="preserve"> jízdních výdajů</w:t>
      </w:r>
      <w:r>
        <w:rPr>
          <w:rFonts w:ascii="Times New Roman" w:hAnsi="Times New Roman" w:cs="Times New Roman"/>
          <w:sz w:val="24"/>
          <w:szCs w:val="24"/>
        </w:rPr>
        <w:t>, bude uhrazena paušální částka. Paušální částka je pro všechny typy vozidel stanovena ve výši</w:t>
      </w:r>
      <w:r w:rsidR="0032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5,- Kč na 1 km. Počty kilometrů do všech obcí v Libereckém kraji jsou uvedeny v</w:t>
      </w:r>
      <w:r w:rsidR="00E4075F">
        <w:rPr>
          <w:rFonts w:ascii="Times New Roman" w:hAnsi="Times New Roman" w:cs="Times New Roman"/>
          <w:sz w:val="24"/>
          <w:szCs w:val="24"/>
        </w:rPr>
        <w:t xml:space="preserve"> přiložené </w:t>
      </w:r>
      <w:r>
        <w:rPr>
          <w:rFonts w:ascii="Times New Roman" w:hAnsi="Times New Roman" w:cs="Times New Roman"/>
          <w:sz w:val="24"/>
          <w:szCs w:val="24"/>
        </w:rPr>
        <w:t xml:space="preserve">tabulce. </w:t>
      </w:r>
      <w:r w:rsidR="00701C38">
        <w:rPr>
          <w:rFonts w:ascii="Times New Roman" w:hAnsi="Times New Roman" w:cs="Times New Roman"/>
          <w:sz w:val="24"/>
          <w:szCs w:val="24"/>
        </w:rPr>
        <w:t>P</w:t>
      </w:r>
      <w:r w:rsidR="00321318">
        <w:rPr>
          <w:rFonts w:ascii="Times New Roman" w:hAnsi="Times New Roman" w:cs="Times New Roman"/>
          <w:sz w:val="24"/>
          <w:szCs w:val="24"/>
        </w:rPr>
        <w:t xml:space="preserve">ři vyúčtování </w:t>
      </w:r>
      <w:r w:rsidR="00701C38">
        <w:rPr>
          <w:rFonts w:ascii="Times New Roman" w:hAnsi="Times New Roman" w:cs="Times New Roman"/>
          <w:sz w:val="24"/>
          <w:szCs w:val="24"/>
        </w:rPr>
        <w:t>bude použita</w:t>
      </w:r>
      <w:r w:rsidR="00321318">
        <w:rPr>
          <w:rFonts w:ascii="Times New Roman" w:hAnsi="Times New Roman" w:cs="Times New Roman"/>
          <w:sz w:val="24"/>
          <w:szCs w:val="24"/>
        </w:rPr>
        <w:t xml:space="preserve"> sazb</w:t>
      </w:r>
      <w:r w:rsidR="00701C38">
        <w:rPr>
          <w:rFonts w:ascii="Times New Roman" w:hAnsi="Times New Roman" w:cs="Times New Roman"/>
          <w:sz w:val="24"/>
          <w:szCs w:val="24"/>
        </w:rPr>
        <w:t xml:space="preserve">a do nejbližšího místa od místa </w:t>
      </w:r>
      <w:r w:rsidR="00321318">
        <w:rPr>
          <w:rFonts w:ascii="Times New Roman" w:hAnsi="Times New Roman" w:cs="Times New Roman"/>
          <w:sz w:val="24"/>
          <w:szCs w:val="24"/>
        </w:rPr>
        <w:t>bydliště</w:t>
      </w:r>
      <w:r w:rsidR="00701C38">
        <w:rPr>
          <w:rFonts w:ascii="Times New Roman" w:hAnsi="Times New Roman" w:cs="Times New Roman"/>
          <w:sz w:val="24"/>
          <w:szCs w:val="24"/>
        </w:rPr>
        <w:t xml:space="preserve"> člena poradního sboru</w:t>
      </w:r>
      <w:r w:rsidR="003213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CC3BC" w14:textId="77777777" w:rsidR="00F216DD" w:rsidRDefault="00F216DD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DD1FA" w14:textId="77777777" w:rsidR="00F216DD" w:rsidRDefault="00F216DD" w:rsidP="00F2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Žádost o poskytnutí náhrady jízdních výdajů v souvislosti s výkonem funkce, která je součástí této přílohy, bude členům poradního sboru k dispozici při presenci na jednání poradního sboru. Členové, kteří budou uplatňovat náhradu jízdních výdajů</w:t>
      </w:r>
      <w:r w:rsidR="004C56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předají vyplněnou žádost tajemníkovi poradního sboru, který jí postoupí k vyřízení příslušnému oddělení Krajského úřadu Libereckého kraje. </w:t>
      </w:r>
    </w:p>
    <w:p w14:paraId="775D0CA7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B62A5" w14:textId="77777777" w:rsidR="00D96FB0" w:rsidRPr="00D179AA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79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Společná ustanovení</w:t>
      </w:r>
    </w:p>
    <w:p w14:paraId="7AC43711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1934A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Podkladem pro výplatu náhrady mzdy nebo náhrady ušlého výdělku a náhrady jízdních výdajů je podepsaná a tajemníkem poradního sboru odsouhlasená prezenční listina z jednání poradního sboru.</w:t>
      </w:r>
    </w:p>
    <w:p w14:paraId="09FC7180" w14:textId="77777777" w:rsidR="00D96FB0" w:rsidRDefault="00D96FB0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AF964" w14:textId="77777777" w:rsidR="00E4075F" w:rsidRDefault="00E4075F" w:rsidP="00E40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Náhradu</w:t>
      </w:r>
      <w:r w:rsidR="00D96FB0">
        <w:rPr>
          <w:rFonts w:ascii="Times New Roman" w:hAnsi="Times New Roman" w:cs="Times New Roman"/>
          <w:sz w:val="24"/>
          <w:szCs w:val="24"/>
        </w:rPr>
        <w:t xml:space="preserve"> mzdy nebo ušlého výdělku a náhradu</w:t>
      </w:r>
      <w:r>
        <w:rPr>
          <w:rFonts w:ascii="Times New Roman" w:hAnsi="Times New Roman" w:cs="Times New Roman"/>
          <w:sz w:val="24"/>
          <w:szCs w:val="24"/>
        </w:rPr>
        <w:t xml:space="preserve"> jízdních výdajů </w:t>
      </w:r>
      <w:r w:rsidR="00701C38">
        <w:rPr>
          <w:rFonts w:ascii="Times New Roman" w:hAnsi="Times New Roman" w:cs="Times New Roman"/>
          <w:sz w:val="24"/>
          <w:szCs w:val="24"/>
        </w:rPr>
        <w:t xml:space="preserve">vyplácí </w:t>
      </w:r>
      <w:r>
        <w:rPr>
          <w:rFonts w:ascii="Times New Roman" w:hAnsi="Times New Roman" w:cs="Times New Roman"/>
          <w:sz w:val="24"/>
          <w:szCs w:val="24"/>
        </w:rPr>
        <w:t>Krajský úřad</w:t>
      </w:r>
      <w:r w:rsidR="00D96FB0">
        <w:rPr>
          <w:rFonts w:ascii="Times New Roman" w:hAnsi="Times New Roman" w:cs="Times New Roman"/>
          <w:sz w:val="24"/>
          <w:szCs w:val="24"/>
        </w:rPr>
        <w:t xml:space="preserve"> Libereckého kraje.</w:t>
      </w:r>
    </w:p>
    <w:p w14:paraId="385E4C84" w14:textId="77777777" w:rsidR="00E4075F" w:rsidRDefault="00E4075F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3FF8" w14:textId="77777777" w:rsidR="00D96FB0" w:rsidRDefault="00D96FB0" w:rsidP="00D96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poradního sboru se může na základě písemného prohlášení vzdát svého nároku na náhradu mzdy nebo ušlého výdělku</w:t>
      </w:r>
      <w:r w:rsidR="00701C38">
        <w:rPr>
          <w:rFonts w:ascii="Times New Roman" w:hAnsi="Times New Roman" w:cs="Times New Roman"/>
          <w:sz w:val="24"/>
          <w:szCs w:val="24"/>
        </w:rPr>
        <w:t xml:space="preserve"> nebo náhrady jízdních výdajů</w:t>
      </w:r>
      <w:r>
        <w:rPr>
          <w:rFonts w:ascii="Times New Roman" w:hAnsi="Times New Roman" w:cs="Times New Roman"/>
          <w:sz w:val="24"/>
          <w:szCs w:val="24"/>
        </w:rPr>
        <w:t xml:space="preserve">. V tomto prohlášení musí být uvedeno, na jaké období se nároku vzdává. Prohlášení o vzdání se nároku na náhradu mzdy nebo ušlého výdělku </w:t>
      </w:r>
      <w:r w:rsidR="00701C38">
        <w:rPr>
          <w:rFonts w:ascii="Times New Roman" w:hAnsi="Times New Roman" w:cs="Times New Roman"/>
          <w:sz w:val="24"/>
          <w:szCs w:val="24"/>
        </w:rPr>
        <w:t xml:space="preserve">nebo náhrady jízdních výdajů </w:t>
      </w:r>
      <w:r>
        <w:rPr>
          <w:rFonts w:ascii="Times New Roman" w:hAnsi="Times New Roman" w:cs="Times New Roman"/>
          <w:sz w:val="24"/>
          <w:szCs w:val="24"/>
        </w:rPr>
        <w:t>lze vzít zpět.</w:t>
      </w:r>
    </w:p>
    <w:p w14:paraId="6264C2AA" w14:textId="77777777" w:rsidR="00D96FB0" w:rsidRDefault="00D96FB0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CEF17" w14:textId="77777777" w:rsidR="0015278A" w:rsidRDefault="00701C38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příloha jednacího řádu P</w:t>
      </w:r>
      <w:r w:rsidR="0015278A">
        <w:rPr>
          <w:rFonts w:ascii="Times New Roman" w:hAnsi="Times New Roman" w:cs="Times New Roman"/>
          <w:sz w:val="24"/>
          <w:szCs w:val="24"/>
        </w:rPr>
        <w:t>oradního sboru pro sociálně-právní ochranu dětí Krajského úřadu Libereckého kraje n</w:t>
      </w:r>
      <w:r w:rsidR="00E4075F">
        <w:rPr>
          <w:rFonts w:ascii="Times New Roman" w:hAnsi="Times New Roman" w:cs="Times New Roman"/>
          <w:sz w:val="24"/>
          <w:szCs w:val="24"/>
        </w:rPr>
        <w:t>a</w:t>
      </w:r>
      <w:r w:rsidR="0015278A">
        <w:rPr>
          <w:rFonts w:ascii="Times New Roman" w:hAnsi="Times New Roman" w:cs="Times New Roman"/>
          <w:sz w:val="24"/>
          <w:szCs w:val="24"/>
        </w:rPr>
        <w:t>bývá účinnosti dne</w:t>
      </w:r>
      <w:r>
        <w:rPr>
          <w:rFonts w:ascii="Times New Roman" w:hAnsi="Times New Roman" w:cs="Times New Roman"/>
          <w:sz w:val="24"/>
          <w:szCs w:val="24"/>
        </w:rPr>
        <w:t xml:space="preserve"> 1. 3. 2013.</w:t>
      </w:r>
    </w:p>
    <w:p w14:paraId="0FBD1E73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5D421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7D23A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C58C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F7AD3" w14:textId="77777777" w:rsidR="0015278A" w:rsidRDefault="0015278A" w:rsidP="002B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96"/>
    <w:rsid w:val="000D200C"/>
    <w:rsid w:val="0011619A"/>
    <w:rsid w:val="0015278A"/>
    <w:rsid w:val="00165B31"/>
    <w:rsid w:val="002B4F96"/>
    <w:rsid w:val="00321318"/>
    <w:rsid w:val="00370DDB"/>
    <w:rsid w:val="004869A7"/>
    <w:rsid w:val="004C565E"/>
    <w:rsid w:val="005517C3"/>
    <w:rsid w:val="006B7942"/>
    <w:rsid w:val="00701C38"/>
    <w:rsid w:val="00946932"/>
    <w:rsid w:val="0098476E"/>
    <w:rsid w:val="009C0B3A"/>
    <w:rsid w:val="00CE0F00"/>
    <w:rsid w:val="00D179AA"/>
    <w:rsid w:val="00D96FB0"/>
    <w:rsid w:val="00E354E2"/>
    <w:rsid w:val="00E4075F"/>
    <w:rsid w:val="00F216DD"/>
    <w:rsid w:val="00F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6947"/>
  <w15:docId w15:val="{868C34ED-6B73-4EC6-8547-80C79B6E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Kozderkova Dana</dc:creator>
  <cp:keywords/>
  <dc:description/>
  <cp:lastModifiedBy>Tůmová Kamila</cp:lastModifiedBy>
  <cp:revision>2</cp:revision>
  <cp:lastPrinted>2013-03-07T09:02:00Z</cp:lastPrinted>
  <dcterms:created xsi:type="dcterms:W3CDTF">2024-03-13T13:18:00Z</dcterms:created>
  <dcterms:modified xsi:type="dcterms:W3CDTF">2024-03-13T13:18:00Z</dcterms:modified>
</cp:coreProperties>
</file>